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04351CC"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37274A9D"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121BF3">
              <w:rPr>
                <w:rFonts w:asciiTheme="minorHAnsi" w:hAnsiTheme="minorHAnsi" w:cstheme="minorHAnsi"/>
                <w:b/>
              </w:rPr>
              <w:t>Łódź</w:t>
            </w:r>
          </w:p>
          <w:p w14:paraId="0F8E0F66" w14:textId="77777777" w:rsidR="00121BF3" w:rsidRPr="00774480" w:rsidRDefault="00121BF3" w:rsidP="00121BF3">
            <w:pPr>
              <w:spacing w:before="120" w:after="120"/>
              <w:contextualSpacing/>
              <w:jc w:val="center"/>
              <w:rPr>
                <w:rFonts w:asciiTheme="minorHAnsi" w:hAnsiTheme="minorHAnsi" w:cstheme="minorHAnsi"/>
                <w:b/>
                <w:color w:val="000000"/>
              </w:rPr>
            </w:pPr>
            <w:r>
              <w:rPr>
                <w:rFonts w:asciiTheme="minorHAnsi" w:hAnsiTheme="minorHAnsi" w:cstheme="minorHAnsi"/>
                <w:b/>
                <w:color w:val="000000"/>
              </w:rPr>
              <w:t>u</w:t>
            </w:r>
            <w:r w:rsidRPr="00774480">
              <w:rPr>
                <w:rFonts w:asciiTheme="minorHAnsi" w:hAnsiTheme="minorHAnsi" w:cstheme="minorHAnsi"/>
                <w:b/>
                <w:color w:val="000000"/>
              </w:rPr>
              <w:t>l. Tuwima 58</w:t>
            </w:r>
          </w:p>
          <w:p w14:paraId="3F4CA6ED" w14:textId="28B55378" w:rsidR="00B67D39" w:rsidRPr="006B56FD" w:rsidRDefault="00121BF3" w:rsidP="00DA06EB">
            <w:pPr>
              <w:spacing w:line="360" w:lineRule="auto"/>
              <w:jc w:val="center"/>
              <w:rPr>
                <w:rFonts w:asciiTheme="minorHAnsi" w:eastAsiaTheme="majorEastAsia" w:hAnsiTheme="minorHAnsi" w:cstheme="minorHAnsi"/>
                <w:i/>
                <w:iCs/>
              </w:rPr>
            </w:pPr>
            <w:r w:rsidRPr="00774480">
              <w:rPr>
                <w:rFonts w:asciiTheme="minorHAnsi" w:hAnsiTheme="minorHAnsi" w:cstheme="minorHAnsi"/>
                <w:b/>
                <w:color w:val="000000"/>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B97D6F4" w:rsidR="00381365" w:rsidRPr="00B67D39" w:rsidRDefault="00B67D39" w:rsidP="00A7147F">
      <w:pPr>
        <w:spacing w:after="120"/>
        <w:jc w:val="both"/>
        <w:rPr>
          <w:rFonts w:cstheme="minorHAnsi"/>
          <w:szCs w:val="18"/>
          <w:lang w:eastAsia="pl-PL"/>
        </w:rPr>
      </w:pPr>
      <w:r w:rsidRPr="00A7147F">
        <w:rPr>
          <w:rFonts w:cstheme="minorHAnsi"/>
          <w:b/>
          <w:bCs/>
          <w:szCs w:val="18"/>
          <w:lang w:eastAsia="pl-PL"/>
        </w:rPr>
        <w:t>Dotyczy</w:t>
      </w:r>
      <w:r w:rsidRPr="00B67D39">
        <w:rPr>
          <w:rFonts w:cstheme="minorHAnsi"/>
          <w:szCs w:val="18"/>
          <w:lang w:eastAsia="pl-PL"/>
        </w:rPr>
        <w:t xml:space="preserve"> postępowania zakupowego nr </w:t>
      </w:r>
      <w:r w:rsidR="00A7147F" w:rsidRPr="00A7147F">
        <w:rPr>
          <w:rFonts w:cstheme="minorHAnsi"/>
          <w:szCs w:val="18"/>
          <w:lang w:eastAsia="pl-PL"/>
        </w:rPr>
        <w:t>POST/DYS/OLD/GZ/01481/2026</w:t>
      </w:r>
      <w:r w:rsidRPr="00B67D39">
        <w:rPr>
          <w:rFonts w:cstheme="minorHAnsi"/>
          <w:szCs w:val="18"/>
          <w:lang w:eastAsia="pl-PL"/>
        </w:rPr>
        <w:t xml:space="preserve"> prowadzonego w trybie przetargu nieograniczonego pn.  </w:t>
      </w:r>
      <w:r w:rsidR="00121BF3" w:rsidRPr="00972EB8">
        <w:rPr>
          <w:rFonts w:cstheme="minorHAnsi"/>
          <w:sz w:val="20"/>
          <w:lang w:eastAsia="pl-PL"/>
        </w:rPr>
        <w:t>„</w:t>
      </w:r>
      <w:r w:rsidR="00121BF3" w:rsidRPr="00633A19">
        <w:rPr>
          <w:rFonts w:ascii="Arial" w:eastAsia="Calibri" w:hAnsi="Arial" w:cs="Arial"/>
          <w:b/>
          <w:szCs w:val="18"/>
        </w:rPr>
        <w:t xml:space="preserve">Zakup </w:t>
      </w:r>
      <w:r w:rsidR="000342BA">
        <w:rPr>
          <w:rFonts w:ascii="Arial" w:eastAsia="Calibri" w:hAnsi="Arial" w:cs="Arial"/>
          <w:b/>
          <w:szCs w:val="18"/>
        </w:rPr>
        <w:t xml:space="preserve">aplikacji </w:t>
      </w:r>
      <w:proofErr w:type="spellStart"/>
      <w:r w:rsidR="000342BA">
        <w:rPr>
          <w:rFonts w:ascii="Arial" w:eastAsia="Calibri" w:hAnsi="Arial" w:cs="Arial"/>
          <w:b/>
          <w:szCs w:val="18"/>
        </w:rPr>
        <w:t>BTNet</w:t>
      </w:r>
      <w:proofErr w:type="spellEnd"/>
      <w:r w:rsidR="00121BF3" w:rsidRPr="00972EB8">
        <w:rPr>
          <w:rFonts w:cstheme="minorHAnsi"/>
          <w:sz w:val="20"/>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A7147F">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886F09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5917092" w14:textId="151F8214" w:rsidR="00B67D39" w:rsidRPr="00B67D39" w:rsidRDefault="00B67D39" w:rsidP="00A7147F">
      <w:pPr>
        <w:spacing w:after="0"/>
        <w:ind w:left="425"/>
        <w:jc w:val="both"/>
        <w:rPr>
          <w:rFonts w:cstheme="minorHAnsi"/>
          <w:szCs w:val="18"/>
        </w:rPr>
      </w:pPr>
      <w:r w:rsidRPr="00B67D39">
        <w:rPr>
          <w:rFonts w:cstheme="minorHAnsi"/>
          <w:szCs w:val="18"/>
        </w:rPr>
        <w:t>Na cenę przedmiotu Zakupu skład</w:t>
      </w:r>
      <w:r w:rsidR="006A1B07">
        <w:rPr>
          <w:rFonts w:cstheme="minorHAnsi"/>
          <w:szCs w:val="18"/>
        </w:rPr>
        <w:t>a</w:t>
      </w:r>
      <w:r w:rsidRPr="00B67D39">
        <w:rPr>
          <w:rFonts w:cstheme="minorHAnsi"/>
          <w:szCs w:val="18"/>
        </w:rPr>
        <w:t xml:space="preserve"> się cen</w:t>
      </w:r>
      <w:r w:rsidR="006A1B07">
        <w:rPr>
          <w:rFonts w:cstheme="minorHAnsi"/>
          <w:szCs w:val="18"/>
        </w:rPr>
        <w:t xml:space="preserve">a </w:t>
      </w:r>
      <w:r w:rsidRPr="00B67D39">
        <w:rPr>
          <w:rFonts w:cstheme="minorHAnsi"/>
          <w:szCs w:val="18"/>
        </w:rPr>
        <w:t>przedstawion</w:t>
      </w:r>
      <w:r w:rsidR="006A1B07">
        <w:rPr>
          <w:rFonts w:cstheme="minorHAnsi"/>
          <w:szCs w:val="18"/>
        </w:rPr>
        <w:t>a</w:t>
      </w:r>
      <w:r w:rsidRPr="00B67D39">
        <w:rPr>
          <w:rFonts w:cstheme="minorHAnsi"/>
          <w:szCs w:val="18"/>
        </w:rPr>
        <w:t xml:space="preserve"> poniższej </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126"/>
        <w:gridCol w:w="850"/>
        <w:gridCol w:w="1843"/>
        <w:gridCol w:w="1985"/>
        <w:gridCol w:w="2268"/>
      </w:tblGrid>
      <w:tr w:rsidR="00277414" w:rsidRPr="00B67D39" w14:paraId="4BED3340" w14:textId="77777777" w:rsidTr="00C47EB2">
        <w:trPr>
          <w:trHeight w:val="723"/>
        </w:trPr>
        <w:tc>
          <w:tcPr>
            <w:tcW w:w="2126" w:type="dxa"/>
            <w:shd w:val="clear" w:color="auto" w:fill="FFFFFF" w:themeFill="background1"/>
            <w:vAlign w:val="center"/>
            <w:hideMark/>
          </w:tcPr>
          <w:p w14:paraId="5C05ECF4" w14:textId="77777777" w:rsidR="00277414" w:rsidRPr="00B67D39" w:rsidRDefault="00277414" w:rsidP="00DA06EB">
            <w:pPr>
              <w:jc w:val="center"/>
              <w:rPr>
                <w:rFonts w:cstheme="minorHAnsi"/>
                <w:b/>
                <w:szCs w:val="18"/>
                <w:lang w:eastAsia="pl-PL"/>
              </w:rPr>
            </w:pPr>
            <w:r w:rsidRPr="00B67D39">
              <w:rPr>
                <w:rFonts w:cstheme="minorHAnsi"/>
                <w:b/>
                <w:szCs w:val="18"/>
                <w:lang w:eastAsia="pl-PL"/>
              </w:rPr>
              <w:t>Przedmiot</w:t>
            </w:r>
          </w:p>
          <w:p w14:paraId="6A602607" w14:textId="77777777" w:rsidR="00277414" w:rsidRPr="00B67D39" w:rsidRDefault="00277414" w:rsidP="00DA06EB">
            <w:pPr>
              <w:jc w:val="center"/>
              <w:rPr>
                <w:rFonts w:cstheme="minorHAnsi"/>
                <w:b/>
                <w:szCs w:val="18"/>
                <w:lang w:eastAsia="pl-PL"/>
              </w:rPr>
            </w:pPr>
            <w:r w:rsidRPr="00B67D39">
              <w:rPr>
                <w:rFonts w:cstheme="minorHAnsi"/>
                <w:b/>
                <w:szCs w:val="18"/>
                <w:lang w:eastAsia="pl-PL"/>
              </w:rPr>
              <w:t>zakupu</w:t>
            </w:r>
          </w:p>
        </w:tc>
        <w:tc>
          <w:tcPr>
            <w:tcW w:w="850" w:type="dxa"/>
            <w:shd w:val="clear" w:color="auto" w:fill="FFFFFF" w:themeFill="background1"/>
            <w:vAlign w:val="center"/>
          </w:tcPr>
          <w:p w14:paraId="5EDA171A" w14:textId="2119691D" w:rsidR="00277414" w:rsidRPr="00B67D39" w:rsidRDefault="00277414" w:rsidP="00DA06EB">
            <w:pPr>
              <w:jc w:val="center"/>
              <w:rPr>
                <w:rFonts w:cstheme="minorHAnsi"/>
                <w:b/>
                <w:szCs w:val="18"/>
                <w:lang w:eastAsia="pl-PL"/>
              </w:rPr>
            </w:pPr>
            <w:r w:rsidRPr="00B67D39">
              <w:rPr>
                <w:rFonts w:cstheme="minorHAnsi"/>
                <w:b/>
                <w:szCs w:val="18"/>
                <w:lang w:eastAsia="pl-PL"/>
              </w:rPr>
              <w:t>Ilość</w:t>
            </w:r>
            <w:r>
              <w:rPr>
                <w:rFonts w:cstheme="minorHAnsi"/>
                <w:b/>
                <w:szCs w:val="18"/>
                <w:lang w:eastAsia="pl-PL"/>
              </w:rPr>
              <w:t xml:space="preserve"> (</w:t>
            </w:r>
            <w:proofErr w:type="spellStart"/>
            <w:r>
              <w:rPr>
                <w:rFonts w:cstheme="minorHAnsi"/>
                <w:b/>
                <w:szCs w:val="18"/>
                <w:lang w:eastAsia="pl-PL"/>
              </w:rPr>
              <w:t>kpl</w:t>
            </w:r>
            <w:proofErr w:type="spellEnd"/>
            <w:r>
              <w:rPr>
                <w:rFonts w:cstheme="minorHAnsi"/>
                <w:b/>
                <w:szCs w:val="18"/>
                <w:lang w:eastAsia="pl-PL"/>
              </w:rPr>
              <w:t>.)</w:t>
            </w:r>
          </w:p>
        </w:tc>
        <w:tc>
          <w:tcPr>
            <w:tcW w:w="1843" w:type="dxa"/>
            <w:shd w:val="clear" w:color="auto" w:fill="FFFFFF" w:themeFill="background1"/>
            <w:vAlign w:val="center"/>
          </w:tcPr>
          <w:p w14:paraId="7786D28E" w14:textId="22CC256B" w:rsidR="00277414" w:rsidRDefault="00277414" w:rsidP="00C47EB2">
            <w:pPr>
              <w:jc w:val="center"/>
              <w:rPr>
                <w:rFonts w:cstheme="minorHAnsi"/>
                <w:b/>
                <w:szCs w:val="18"/>
                <w:lang w:eastAsia="pl-PL"/>
              </w:rPr>
            </w:pPr>
            <w:r w:rsidRPr="00B67D39">
              <w:rPr>
                <w:rFonts w:cstheme="minorHAnsi"/>
                <w:b/>
                <w:szCs w:val="18"/>
                <w:lang w:eastAsia="pl-PL"/>
              </w:rPr>
              <w:t>Cena</w:t>
            </w:r>
          </w:p>
          <w:p w14:paraId="6FB532C9" w14:textId="0CC449AC" w:rsidR="00277414" w:rsidRPr="00B67D39" w:rsidRDefault="00277414" w:rsidP="00C47EB2">
            <w:pPr>
              <w:jc w:val="center"/>
              <w:rPr>
                <w:rFonts w:cstheme="minorHAnsi"/>
                <w:b/>
                <w:szCs w:val="18"/>
                <w:lang w:eastAsia="pl-PL"/>
              </w:rPr>
            </w:pPr>
            <w:r w:rsidRPr="00B67D39">
              <w:rPr>
                <w:rFonts w:cstheme="minorHAnsi"/>
                <w:b/>
                <w:szCs w:val="18"/>
                <w:lang w:eastAsia="pl-PL"/>
              </w:rPr>
              <w:t xml:space="preserve">netto </w:t>
            </w:r>
            <w:r w:rsidRPr="00B67D39">
              <w:rPr>
                <w:rFonts w:cstheme="minorHAnsi"/>
                <w:b/>
                <w:i/>
                <w:szCs w:val="18"/>
                <w:lang w:eastAsia="pl-PL"/>
              </w:rPr>
              <w:t>(zł)</w:t>
            </w:r>
          </w:p>
        </w:tc>
        <w:tc>
          <w:tcPr>
            <w:tcW w:w="1985" w:type="dxa"/>
            <w:shd w:val="clear" w:color="auto" w:fill="FFFFFF" w:themeFill="background1"/>
            <w:vAlign w:val="center"/>
          </w:tcPr>
          <w:p w14:paraId="5C1BA6D9" w14:textId="6C7D6BA1" w:rsidR="00277414" w:rsidRPr="00277414" w:rsidRDefault="00277414" w:rsidP="00277414">
            <w:pPr>
              <w:ind w:left="-56"/>
              <w:jc w:val="center"/>
              <w:rPr>
                <w:rFonts w:cstheme="minorHAnsi"/>
                <w:b/>
                <w:bCs/>
                <w:szCs w:val="18"/>
                <w:lang w:eastAsia="pl-PL"/>
              </w:rPr>
            </w:pPr>
            <w:r w:rsidRPr="00B67D39">
              <w:rPr>
                <w:rFonts w:cstheme="minorHAnsi"/>
                <w:b/>
                <w:bCs/>
                <w:szCs w:val="18"/>
                <w:lang w:eastAsia="pl-PL"/>
              </w:rPr>
              <w:t>Podatek VAT</w:t>
            </w:r>
            <w:r>
              <w:rPr>
                <w:rFonts w:cstheme="minorHAnsi"/>
                <w:b/>
                <w:bCs/>
                <w:szCs w:val="18"/>
                <w:lang w:eastAsia="pl-PL"/>
              </w:rPr>
              <w:t xml:space="preserve"> </w:t>
            </w:r>
            <w:r w:rsidRPr="00B67D39">
              <w:rPr>
                <w:rFonts w:cstheme="minorHAnsi"/>
                <w:b/>
                <w:bCs/>
                <w:i/>
                <w:szCs w:val="18"/>
                <w:lang w:eastAsia="pl-PL"/>
              </w:rPr>
              <w:t>(%)</w:t>
            </w:r>
          </w:p>
        </w:tc>
        <w:tc>
          <w:tcPr>
            <w:tcW w:w="2268" w:type="dxa"/>
            <w:shd w:val="clear" w:color="auto" w:fill="FFFFFF" w:themeFill="background1"/>
            <w:vAlign w:val="center"/>
          </w:tcPr>
          <w:p w14:paraId="2BDCAD32" w14:textId="77777777" w:rsidR="00277414" w:rsidRPr="00B67D39" w:rsidRDefault="00277414" w:rsidP="00DA06EB">
            <w:pPr>
              <w:ind w:hanging="19"/>
              <w:jc w:val="center"/>
              <w:rPr>
                <w:rFonts w:cstheme="minorHAnsi"/>
                <w:b/>
                <w:bCs/>
                <w:szCs w:val="18"/>
                <w:lang w:eastAsia="pl-PL"/>
              </w:rPr>
            </w:pPr>
            <w:r w:rsidRPr="00B67D39">
              <w:rPr>
                <w:rFonts w:cstheme="minorHAnsi"/>
                <w:b/>
                <w:bCs/>
                <w:szCs w:val="18"/>
                <w:lang w:eastAsia="pl-PL"/>
              </w:rPr>
              <w:t xml:space="preserve">Wartość brutto </w:t>
            </w:r>
            <w:r w:rsidRPr="00B67D39">
              <w:rPr>
                <w:rFonts w:cstheme="minorHAnsi"/>
                <w:b/>
                <w:bCs/>
                <w:i/>
                <w:szCs w:val="18"/>
                <w:lang w:eastAsia="pl-PL"/>
              </w:rPr>
              <w:t>(zł)</w:t>
            </w:r>
          </w:p>
        </w:tc>
      </w:tr>
      <w:tr w:rsidR="00277414" w:rsidRPr="00B67D39" w14:paraId="653887AA" w14:textId="77777777" w:rsidTr="00A7147F">
        <w:trPr>
          <w:trHeight w:val="211"/>
        </w:trPr>
        <w:tc>
          <w:tcPr>
            <w:tcW w:w="2126" w:type="dxa"/>
            <w:shd w:val="clear" w:color="auto" w:fill="FFFFFF" w:themeFill="background1"/>
            <w:vAlign w:val="center"/>
            <w:hideMark/>
          </w:tcPr>
          <w:p w14:paraId="65D40127" w14:textId="77777777" w:rsidR="00277414" w:rsidRPr="006B49A3" w:rsidRDefault="00277414" w:rsidP="006B49A3">
            <w:pPr>
              <w:spacing w:after="0"/>
              <w:jc w:val="center"/>
              <w:rPr>
                <w:rFonts w:cstheme="minorHAnsi"/>
                <w:sz w:val="16"/>
                <w:szCs w:val="16"/>
                <w:lang w:eastAsia="pl-PL"/>
              </w:rPr>
            </w:pPr>
            <w:r w:rsidRPr="006B49A3">
              <w:rPr>
                <w:rFonts w:cstheme="minorHAnsi"/>
                <w:sz w:val="16"/>
                <w:szCs w:val="16"/>
                <w:lang w:eastAsia="pl-PL"/>
              </w:rPr>
              <w:t>1.</w:t>
            </w:r>
          </w:p>
        </w:tc>
        <w:tc>
          <w:tcPr>
            <w:tcW w:w="850" w:type="dxa"/>
            <w:shd w:val="clear" w:color="auto" w:fill="FFFFFF" w:themeFill="background1"/>
            <w:vAlign w:val="center"/>
          </w:tcPr>
          <w:p w14:paraId="113D2C62" w14:textId="77777777" w:rsidR="00277414" w:rsidRPr="006B49A3" w:rsidRDefault="00277414" w:rsidP="006B49A3">
            <w:pPr>
              <w:spacing w:after="0"/>
              <w:jc w:val="center"/>
              <w:rPr>
                <w:rFonts w:cstheme="minorHAnsi"/>
                <w:sz w:val="16"/>
                <w:szCs w:val="16"/>
                <w:lang w:eastAsia="pl-PL"/>
              </w:rPr>
            </w:pPr>
            <w:r w:rsidRPr="006B49A3">
              <w:rPr>
                <w:rFonts w:cstheme="minorHAnsi"/>
                <w:sz w:val="16"/>
                <w:szCs w:val="16"/>
                <w:lang w:eastAsia="pl-PL"/>
              </w:rPr>
              <w:t>2.</w:t>
            </w:r>
          </w:p>
        </w:tc>
        <w:tc>
          <w:tcPr>
            <w:tcW w:w="1843" w:type="dxa"/>
            <w:shd w:val="clear" w:color="auto" w:fill="FFFFFF" w:themeFill="background1"/>
            <w:vAlign w:val="center"/>
          </w:tcPr>
          <w:p w14:paraId="72DC5EB3" w14:textId="77777777" w:rsidR="00277414" w:rsidRPr="006B49A3" w:rsidRDefault="00277414" w:rsidP="006B49A3">
            <w:pPr>
              <w:spacing w:after="0"/>
              <w:jc w:val="center"/>
              <w:rPr>
                <w:rFonts w:cstheme="minorHAnsi"/>
                <w:sz w:val="16"/>
                <w:szCs w:val="16"/>
                <w:lang w:eastAsia="pl-PL"/>
              </w:rPr>
            </w:pPr>
            <w:r w:rsidRPr="006B49A3">
              <w:rPr>
                <w:rFonts w:cstheme="minorHAnsi"/>
                <w:sz w:val="16"/>
                <w:szCs w:val="16"/>
                <w:lang w:eastAsia="pl-PL"/>
              </w:rPr>
              <w:t>3.</w:t>
            </w:r>
          </w:p>
        </w:tc>
        <w:tc>
          <w:tcPr>
            <w:tcW w:w="1985" w:type="dxa"/>
            <w:shd w:val="clear" w:color="auto" w:fill="FFFFFF" w:themeFill="background1"/>
            <w:vAlign w:val="center"/>
          </w:tcPr>
          <w:p w14:paraId="2A212F13" w14:textId="5D8DBD44" w:rsidR="00277414" w:rsidRPr="006B49A3" w:rsidRDefault="00277414" w:rsidP="00A7147F">
            <w:pPr>
              <w:spacing w:after="0"/>
              <w:ind w:left="-56"/>
              <w:jc w:val="center"/>
              <w:rPr>
                <w:rFonts w:cstheme="minorHAnsi"/>
                <w:bCs/>
                <w:sz w:val="16"/>
                <w:szCs w:val="16"/>
                <w:lang w:eastAsia="pl-PL"/>
              </w:rPr>
            </w:pPr>
            <w:r>
              <w:rPr>
                <w:rFonts w:cstheme="minorHAnsi"/>
                <w:bCs/>
                <w:sz w:val="16"/>
                <w:szCs w:val="16"/>
                <w:lang w:eastAsia="pl-PL"/>
              </w:rPr>
              <w:t>4</w:t>
            </w:r>
            <w:r w:rsidRPr="006B49A3">
              <w:rPr>
                <w:rFonts w:cstheme="minorHAnsi"/>
                <w:bCs/>
                <w:sz w:val="16"/>
                <w:szCs w:val="16"/>
                <w:lang w:eastAsia="pl-PL"/>
              </w:rPr>
              <w:t>.</w:t>
            </w:r>
          </w:p>
        </w:tc>
        <w:tc>
          <w:tcPr>
            <w:tcW w:w="2268" w:type="dxa"/>
            <w:shd w:val="clear" w:color="auto" w:fill="FFFFFF" w:themeFill="background1"/>
            <w:vAlign w:val="center"/>
          </w:tcPr>
          <w:p w14:paraId="5617AC44" w14:textId="4618AE3D" w:rsidR="00277414" w:rsidRPr="006B49A3" w:rsidRDefault="00277414" w:rsidP="006B49A3">
            <w:pPr>
              <w:spacing w:after="0"/>
              <w:ind w:hanging="19"/>
              <w:jc w:val="center"/>
              <w:rPr>
                <w:rFonts w:cstheme="minorHAnsi"/>
                <w:bCs/>
                <w:sz w:val="16"/>
                <w:szCs w:val="16"/>
                <w:lang w:eastAsia="pl-PL"/>
              </w:rPr>
            </w:pPr>
            <w:r>
              <w:rPr>
                <w:rFonts w:cstheme="minorHAnsi"/>
                <w:bCs/>
                <w:sz w:val="16"/>
                <w:szCs w:val="16"/>
                <w:lang w:eastAsia="pl-PL"/>
              </w:rPr>
              <w:t>5</w:t>
            </w:r>
            <w:r w:rsidRPr="006B49A3">
              <w:rPr>
                <w:rFonts w:cstheme="minorHAnsi"/>
                <w:bCs/>
                <w:sz w:val="16"/>
                <w:szCs w:val="16"/>
                <w:lang w:eastAsia="pl-PL"/>
              </w:rPr>
              <w:t>. (kol.</w:t>
            </w:r>
            <w:r>
              <w:rPr>
                <w:rFonts w:cstheme="minorHAnsi"/>
                <w:bCs/>
                <w:sz w:val="16"/>
                <w:szCs w:val="16"/>
                <w:lang w:eastAsia="pl-PL"/>
              </w:rPr>
              <w:t>3</w:t>
            </w:r>
            <w:r w:rsidRPr="006B49A3">
              <w:rPr>
                <w:rFonts w:cstheme="minorHAnsi"/>
                <w:bCs/>
                <w:sz w:val="16"/>
                <w:szCs w:val="16"/>
                <w:lang w:eastAsia="pl-PL"/>
              </w:rPr>
              <w:t xml:space="preserve"> + kol.</w:t>
            </w:r>
            <w:r>
              <w:rPr>
                <w:rFonts w:cstheme="minorHAnsi"/>
                <w:bCs/>
                <w:sz w:val="16"/>
                <w:szCs w:val="16"/>
                <w:lang w:eastAsia="pl-PL"/>
              </w:rPr>
              <w:t>4</w:t>
            </w:r>
            <w:r w:rsidRPr="006B49A3">
              <w:rPr>
                <w:rFonts w:cstheme="minorHAnsi"/>
                <w:bCs/>
                <w:sz w:val="16"/>
                <w:szCs w:val="16"/>
                <w:lang w:eastAsia="pl-PL"/>
              </w:rPr>
              <w:t>)</w:t>
            </w:r>
          </w:p>
        </w:tc>
      </w:tr>
      <w:tr w:rsidR="00277414" w:rsidRPr="00B67D39" w14:paraId="07833DA9" w14:textId="77777777" w:rsidTr="00C47EB2">
        <w:trPr>
          <w:trHeight w:val="723"/>
        </w:trPr>
        <w:tc>
          <w:tcPr>
            <w:tcW w:w="2126" w:type="dxa"/>
            <w:shd w:val="clear" w:color="auto" w:fill="FFFFFF" w:themeFill="background1"/>
            <w:vAlign w:val="center"/>
          </w:tcPr>
          <w:p w14:paraId="44B9723A" w14:textId="0F46F612" w:rsidR="00277414" w:rsidRPr="00AD35CB" w:rsidRDefault="00277414" w:rsidP="00D05734">
            <w:pPr>
              <w:jc w:val="center"/>
              <w:rPr>
                <w:rFonts w:cstheme="minorHAnsi"/>
                <w:bCs/>
                <w:szCs w:val="18"/>
                <w:lang w:eastAsia="pl-PL"/>
              </w:rPr>
            </w:pPr>
            <w:r w:rsidRPr="00AD35CB">
              <w:rPr>
                <w:rFonts w:cstheme="minorHAnsi"/>
                <w:bCs/>
                <w:szCs w:val="18"/>
                <w:lang w:eastAsia="pl-PL"/>
              </w:rPr>
              <w:t xml:space="preserve">Aplikacja </w:t>
            </w:r>
            <w:proofErr w:type="spellStart"/>
            <w:r w:rsidRPr="00AD35CB">
              <w:rPr>
                <w:rFonts w:cstheme="minorHAnsi"/>
                <w:bCs/>
                <w:szCs w:val="18"/>
                <w:lang w:eastAsia="pl-PL"/>
              </w:rPr>
              <w:t>BTNet</w:t>
            </w:r>
            <w:proofErr w:type="spellEnd"/>
            <w:r w:rsidRPr="00AD35CB">
              <w:rPr>
                <w:rFonts w:cstheme="minorHAnsi"/>
                <w:bCs/>
                <w:szCs w:val="18"/>
                <w:lang w:eastAsia="pl-PL"/>
              </w:rPr>
              <w:t xml:space="preserve"> system z kluczem licencyjnym na 10 lat i integracji 200+ urządzeń.</w:t>
            </w:r>
          </w:p>
        </w:tc>
        <w:tc>
          <w:tcPr>
            <w:tcW w:w="850" w:type="dxa"/>
            <w:shd w:val="clear" w:color="auto" w:fill="FFFFFF" w:themeFill="background1"/>
            <w:vAlign w:val="center"/>
          </w:tcPr>
          <w:p w14:paraId="19600360" w14:textId="7B2357B2" w:rsidR="00277414" w:rsidRPr="00B67D39" w:rsidRDefault="00277414" w:rsidP="00D05734">
            <w:pPr>
              <w:jc w:val="center"/>
              <w:rPr>
                <w:rFonts w:cstheme="minorHAnsi"/>
                <w:b/>
                <w:szCs w:val="18"/>
                <w:lang w:eastAsia="pl-PL"/>
              </w:rPr>
            </w:pPr>
            <w:r>
              <w:rPr>
                <w:rFonts w:cstheme="minorHAnsi"/>
                <w:sz w:val="20"/>
                <w:lang w:eastAsia="pl-PL"/>
              </w:rPr>
              <w:t xml:space="preserve">1 </w:t>
            </w:r>
          </w:p>
        </w:tc>
        <w:tc>
          <w:tcPr>
            <w:tcW w:w="1843" w:type="dxa"/>
            <w:shd w:val="clear" w:color="auto" w:fill="FFFFFF" w:themeFill="background1"/>
            <w:vAlign w:val="center"/>
          </w:tcPr>
          <w:p w14:paraId="136E275C" w14:textId="77777777" w:rsidR="00277414" w:rsidRPr="00B67D39" w:rsidRDefault="00277414" w:rsidP="00D05734">
            <w:pPr>
              <w:jc w:val="center"/>
              <w:rPr>
                <w:rFonts w:cstheme="minorHAnsi"/>
                <w:b/>
                <w:szCs w:val="18"/>
                <w:lang w:eastAsia="pl-PL"/>
              </w:rPr>
            </w:pPr>
          </w:p>
        </w:tc>
        <w:tc>
          <w:tcPr>
            <w:tcW w:w="1985" w:type="dxa"/>
            <w:shd w:val="clear" w:color="auto" w:fill="FFFFFF" w:themeFill="background1"/>
            <w:vAlign w:val="center"/>
          </w:tcPr>
          <w:p w14:paraId="10F6834A" w14:textId="77777777" w:rsidR="00277414" w:rsidRPr="00B67D39" w:rsidRDefault="00277414" w:rsidP="00D05734">
            <w:pPr>
              <w:ind w:left="-56"/>
              <w:jc w:val="center"/>
              <w:rPr>
                <w:rFonts w:cstheme="minorHAnsi"/>
                <w:b/>
                <w:bCs/>
                <w:szCs w:val="18"/>
                <w:lang w:eastAsia="pl-PL"/>
              </w:rPr>
            </w:pPr>
          </w:p>
        </w:tc>
        <w:tc>
          <w:tcPr>
            <w:tcW w:w="2268" w:type="dxa"/>
            <w:shd w:val="clear" w:color="auto" w:fill="FFFFFF" w:themeFill="background1"/>
            <w:vAlign w:val="center"/>
          </w:tcPr>
          <w:p w14:paraId="5C175E23" w14:textId="77777777" w:rsidR="00277414" w:rsidRPr="00B67D39" w:rsidRDefault="00277414" w:rsidP="00D05734">
            <w:pPr>
              <w:ind w:hanging="19"/>
              <w:jc w:val="center"/>
              <w:rPr>
                <w:rFonts w:cstheme="minorHAnsi"/>
                <w:b/>
                <w:bCs/>
                <w:szCs w:val="18"/>
                <w:lang w:eastAsia="pl-PL"/>
              </w:rPr>
            </w:pPr>
          </w:p>
        </w:tc>
      </w:tr>
    </w:tbl>
    <w:p w14:paraId="10F0BE4D" w14:textId="7257F70B" w:rsidR="00381365" w:rsidRDefault="00381365" w:rsidP="00381365">
      <w:pPr>
        <w:rPr>
          <w:rFonts w:cstheme="minorHAnsi"/>
          <w:szCs w:val="18"/>
        </w:rPr>
      </w:pPr>
    </w:p>
    <w:p w14:paraId="09D3C59E" w14:textId="77777777" w:rsidR="006110A5" w:rsidRPr="00B67D39" w:rsidRDefault="006110A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3EEBD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Pr="00A7147F">
        <w:rPr>
          <w:rFonts w:cstheme="minorHAnsi"/>
          <w:szCs w:val="18"/>
        </w:rPr>
        <w:t>.</w:t>
      </w:r>
      <w:r w:rsidR="00A7147F" w:rsidRPr="00A7147F">
        <w:rPr>
          <w:b/>
          <w:bCs/>
        </w:rPr>
        <w:t xml:space="preserve"> </w:t>
      </w:r>
      <w:r w:rsidR="00A7147F" w:rsidRPr="00A7147F">
        <w:rPr>
          <w:rFonts w:cstheme="minorHAnsi"/>
          <w:b/>
          <w:bCs/>
          <w:szCs w:val="18"/>
        </w:rPr>
        <w:t>– NIE DOTYCZY.</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61916E2B"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00A7147F">
        <w:rPr>
          <w:rFonts w:cstheme="minorHAnsi"/>
          <w:szCs w:val="18"/>
        </w:rPr>
        <w:t>:</w:t>
      </w:r>
      <w:r w:rsidRPr="00B67D39">
        <w:rPr>
          <w:rFonts w:cstheme="minorHAnsi"/>
          <w:szCs w:val="18"/>
        </w:rPr>
        <w:t xml:space="preserve"> </w:t>
      </w:r>
    </w:p>
    <w:p w14:paraId="137025D5" w14:textId="77777777" w:rsidR="00B67D39" w:rsidRPr="00B67D39" w:rsidRDefault="00A7147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7147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33C58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A7147F">
        <w:rPr>
          <w:rFonts w:cstheme="minorHAnsi"/>
          <w:iCs/>
          <w:szCs w:val="18"/>
        </w:rPr>
        <w:t>[dotyczy wykonawców zagranicznych]:</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9B8394E"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A7147F">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368061A3"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A7147F">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DACF2C3" w14:textId="4BC51A97" w:rsidR="00710C25" w:rsidRPr="00710C25" w:rsidRDefault="00B67D39" w:rsidP="00710C25">
      <w:pPr>
        <w:pStyle w:val="Akapitzlist"/>
        <w:spacing w:before="120" w:after="120" w:line="240" w:lineRule="exact"/>
        <w:ind w:left="1418" w:hanging="2"/>
        <w:jc w:val="both"/>
        <w:rPr>
          <w:rFonts w:cstheme="minorHAnsi"/>
          <w:szCs w:val="18"/>
          <w:lang w:eastAsia="pl-PL"/>
        </w:rPr>
      </w:pPr>
      <w:hyperlink r:id="rId13"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630B896D" w:rsidR="00535E9B" w:rsidRPr="00A62B4C" w:rsidRDefault="00381365" w:rsidP="00A7147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3A42CFCF" w:rsidR="00347E8D" w:rsidRPr="006B2C28" w:rsidRDefault="00A7147F" w:rsidP="006E100D">
          <w:pPr>
            <w:suppressAutoHyphens/>
            <w:ind w:right="187"/>
            <w:rPr>
              <w:rFonts w:asciiTheme="majorHAnsi" w:hAnsiTheme="majorHAnsi"/>
              <w:color w:val="000000" w:themeColor="text1"/>
              <w:sz w:val="14"/>
              <w:szCs w:val="18"/>
            </w:rPr>
          </w:pPr>
          <w:bookmarkStart w:id="6" w:name="_Hlk227665523"/>
          <w:r>
            <w:rPr>
              <w:rFonts w:asciiTheme="majorHAnsi" w:hAnsiTheme="majorHAnsi"/>
              <w:color w:val="000000" w:themeColor="text1"/>
              <w:sz w:val="14"/>
              <w:szCs w:val="18"/>
            </w:rPr>
            <w:t>POST/DYS/OLD/GZ/01481/2026</w:t>
          </w:r>
        </w:p>
        <w:bookmarkEnd w:id="6"/>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89F0FDC"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73276084">
    <w:abstractNumId w:val="18"/>
  </w:num>
  <w:num w:numId="2" w16cid:durableId="1066804887">
    <w:abstractNumId w:val="7"/>
  </w:num>
  <w:num w:numId="3" w16cid:durableId="879517927">
    <w:abstractNumId w:val="13"/>
  </w:num>
  <w:num w:numId="4" w16cid:durableId="1821268315">
    <w:abstractNumId w:val="20"/>
  </w:num>
  <w:num w:numId="5" w16cid:durableId="823401404">
    <w:abstractNumId w:val="18"/>
  </w:num>
  <w:num w:numId="6" w16cid:durableId="830026405">
    <w:abstractNumId w:val="18"/>
  </w:num>
  <w:num w:numId="7" w16cid:durableId="1633365056">
    <w:abstractNumId w:val="3"/>
  </w:num>
  <w:num w:numId="8" w16cid:durableId="864177625">
    <w:abstractNumId w:val="27"/>
  </w:num>
  <w:num w:numId="9" w16cid:durableId="100998578">
    <w:abstractNumId w:val="17"/>
  </w:num>
  <w:num w:numId="10" w16cid:durableId="770663782">
    <w:abstractNumId w:val="4"/>
  </w:num>
  <w:num w:numId="11" w16cid:durableId="1878010875">
    <w:abstractNumId w:val="14"/>
  </w:num>
  <w:num w:numId="12" w16cid:durableId="1321470421">
    <w:abstractNumId w:val="12"/>
  </w:num>
  <w:num w:numId="13" w16cid:durableId="1605653711">
    <w:abstractNumId w:val="26"/>
  </w:num>
  <w:num w:numId="14" w16cid:durableId="615867243">
    <w:abstractNumId w:val="22"/>
  </w:num>
  <w:num w:numId="15" w16cid:durableId="892424204">
    <w:abstractNumId w:val="16"/>
  </w:num>
  <w:num w:numId="16" w16cid:durableId="1497917711">
    <w:abstractNumId w:val="9"/>
  </w:num>
  <w:num w:numId="17" w16cid:durableId="998777656">
    <w:abstractNumId w:val="5"/>
  </w:num>
  <w:num w:numId="18" w16cid:durableId="15326484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8590989">
    <w:abstractNumId w:val="0"/>
  </w:num>
  <w:num w:numId="20" w16cid:durableId="1321276919">
    <w:abstractNumId w:val="28"/>
  </w:num>
  <w:num w:numId="21" w16cid:durableId="1898859680">
    <w:abstractNumId w:val="1"/>
  </w:num>
  <w:num w:numId="22" w16cid:durableId="784543062">
    <w:abstractNumId w:val="15"/>
  </w:num>
  <w:num w:numId="23" w16cid:durableId="1853377846">
    <w:abstractNumId w:val="10"/>
  </w:num>
  <w:num w:numId="24" w16cid:durableId="158425221">
    <w:abstractNumId w:val="21"/>
  </w:num>
  <w:num w:numId="25" w16cid:durableId="589198855">
    <w:abstractNumId w:val="25"/>
  </w:num>
  <w:num w:numId="26" w16cid:durableId="1445922626">
    <w:abstractNumId w:val="2"/>
  </w:num>
  <w:num w:numId="27" w16cid:durableId="1048720687">
    <w:abstractNumId w:val="24"/>
  </w:num>
  <w:num w:numId="28" w16cid:durableId="1224371398">
    <w:abstractNumId w:val="23"/>
  </w:num>
  <w:num w:numId="29" w16cid:durableId="92897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80139992">
    <w:abstractNumId w:val="19"/>
  </w:num>
  <w:num w:numId="31" w16cid:durableId="1272140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42BA"/>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1BF3"/>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77414"/>
    <w:rsid w:val="002A3129"/>
    <w:rsid w:val="002A48F7"/>
    <w:rsid w:val="002B5C62"/>
    <w:rsid w:val="002C470F"/>
    <w:rsid w:val="002D4CAD"/>
    <w:rsid w:val="002F10CA"/>
    <w:rsid w:val="00303C67"/>
    <w:rsid w:val="00310CB3"/>
    <w:rsid w:val="00347E8D"/>
    <w:rsid w:val="00352A72"/>
    <w:rsid w:val="00362C4E"/>
    <w:rsid w:val="00366FFB"/>
    <w:rsid w:val="00371A75"/>
    <w:rsid w:val="00375780"/>
    <w:rsid w:val="00381365"/>
    <w:rsid w:val="00387A0D"/>
    <w:rsid w:val="003903C2"/>
    <w:rsid w:val="00395F60"/>
    <w:rsid w:val="003A448C"/>
    <w:rsid w:val="003A4CC6"/>
    <w:rsid w:val="003A4E64"/>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3A24"/>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49A6"/>
    <w:rsid w:val="005B6DC6"/>
    <w:rsid w:val="005C371D"/>
    <w:rsid w:val="005C6812"/>
    <w:rsid w:val="005D118B"/>
    <w:rsid w:val="005D2D85"/>
    <w:rsid w:val="005D74EB"/>
    <w:rsid w:val="005E4AA3"/>
    <w:rsid w:val="005E79E5"/>
    <w:rsid w:val="006110A5"/>
    <w:rsid w:val="00623B01"/>
    <w:rsid w:val="00624F0C"/>
    <w:rsid w:val="00625BB0"/>
    <w:rsid w:val="006261BB"/>
    <w:rsid w:val="0065322E"/>
    <w:rsid w:val="00655DA8"/>
    <w:rsid w:val="00660237"/>
    <w:rsid w:val="00670CE4"/>
    <w:rsid w:val="0067116D"/>
    <w:rsid w:val="0067572D"/>
    <w:rsid w:val="006775EE"/>
    <w:rsid w:val="00680F7C"/>
    <w:rsid w:val="00683C79"/>
    <w:rsid w:val="006848E7"/>
    <w:rsid w:val="00696995"/>
    <w:rsid w:val="006A0331"/>
    <w:rsid w:val="006A1B07"/>
    <w:rsid w:val="006A4275"/>
    <w:rsid w:val="006B2C26"/>
    <w:rsid w:val="006B49A3"/>
    <w:rsid w:val="006C4791"/>
    <w:rsid w:val="006C4B70"/>
    <w:rsid w:val="006C6089"/>
    <w:rsid w:val="006D16F1"/>
    <w:rsid w:val="006E100D"/>
    <w:rsid w:val="006E2000"/>
    <w:rsid w:val="006E5EF6"/>
    <w:rsid w:val="006F3B57"/>
    <w:rsid w:val="006F5F72"/>
    <w:rsid w:val="00710355"/>
    <w:rsid w:val="00710C25"/>
    <w:rsid w:val="00715360"/>
    <w:rsid w:val="00720ED1"/>
    <w:rsid w:val="007246D0"/>
    <w:rsid w:val="00726BF1"/>
    <w:rsid w:val="00727EC1"/>
    <w:rsid w:val="0073187A"/>
    <w:rsid w:val="007343BE"/>
    <w:rsid w:val="007343C5"/>
    <w:rsid w:val="007420E0"/>
    <w:rsid w:val="00742321"/>
    <w:rsid w:val="00742807"/>
    <w:rsid w:val="0074552A"/>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6407"/>
    <w:rsid w:val="0081735D"/>
    <w:rsid w:val="008217CE"/>
    <w:rsid w:val="00827A7E"/>
    <w:rsid w:val="00831596"/>
    <w:rsid w:val="0083674E"/>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467"/>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0217"/>
    <w:rsid w:val="00A148D6"/>
    <w:rsid w:val="00A21DAA"/>
    <w:rsid w:val="00A370AB"/>
    <w:rsid w:val="00A43299"/>
    <w:rsid w:val="00A467CA"/>
    <w:rsid w:val="00A57E04"/>
    <w:rsid w:val="00A6049B"/>
    <w:rsid w:val="00A62B4C"/>
    <w:rsid w:val="00A7147F"/>
    <w:rsid w:val="00A730B9"/>
    <w:rsid w:val="00A7626A"/>
    <w:rsid w:val="00A809BD"/>
    <w:rsid w:val="00A81CFB"/>
    <w:rsid w:val="00A85D6F"/>
    <w:rsid w:val="00AA134E"/>
    <w:rsid w:val="00AA3417"/>
    <w:rsid w:val="00AB5621"/>
    <w:rsid w:val="00AB78A2"/>
    <w:rsid w:val="00AC4A8D"/>
    <w:rsid w:val="00AC5A4C"/>
    <w:rsid w:val="00AD35CB"/>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00408"/>
    <w:rsid w:val="00C10B09"/>
    <w:rsid w:val="00C12714"/>
    <w:rsid w:val="00C20678"/>
    <w:rsid w:val="00C224EE"/>
    <w:rsid w:val="00C23F3E"/>
    <w:rsid w:val="00C26BC0"/>
    <w:rsid w:val="00C272AD"/>
    <w:rsid w:val="00C27B9D"/>
    <w:rsid w:val="00C45F7E"/>
    <w:rsid w:val="00C47EB2"/>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05734"/>
    <w:rsid w:val="00D07CEC"/>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6735D"/>
    <w:rsid w:val="00E706C2"/>
    <w:rsid w:val="00E72CD1"/>
    <w:rsid w:val="00E8041E"/>
    <w:rsid w:val="00E92F67"/>
    <w:rsid w:val="00E95B91"/>
    <w:rsid w:val="00EA6557"/>
    <w:rsid w:val="00EA6B97"/>
    <w:rsid w:val="00EB216E"/>
    <w:rsid w:val="00EB6796"/>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1FD7"/>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formularz ofertowy.docx</dmsv2BaseFileName>
    <dmsv2BaseDisplayName xmlns="http://schemas.microsoft.com/sharepoint/v3">Zał. nr 3 formularz ofertowy</dmsv2BaseDisplayName>
    <dmsv2SWPP2ObjectNumber xmlns="http://schemas.microsoft.com/sharepoint/v3">POST/DYS/OLD/GZ/01481/2026                        </dmsv2SWPP2ObjectNumber>
    <dmsv2SWPP2SumMD5 xmlns="http://schemas.microsoft.com/sharepoint/v3">7e350d0563ad22ca23c77b18376818fb</dmsv2SWPP2SumMD5>
    <dmsv2BaseMoved xmlns="http://schemas.microsoft.com/sharepoint/v3">false</dmsv2BaseMoved>
    <dmsv2BaseIsSensitive xmlns="http://schemas.microsoft.com/sharepoint/v3">true</dmsv2BaseIsSensitive>
    <dmsv2SWPP2IDSWPP2 xmlns="http://schemas.microsoft.com/sharepoint/v3">714598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25004612</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FJ3FSM7XJ42E-1649073643-20716</_dlc_DocId>
    <_dlc_DocIdUrl xmlns="a19cb1c7-c5c7-46d4-85ae-d83685407bba">
      <Url>https://swpp2.dms.gkpge.pl/sites/43/_layouts/15/DocIdRedir.aspx?ID=FJ3FSM7XJ42E-1649073643-20716</Url>
      <Description>FJ3FSM7XJ42E-1649073643-20716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4.xml><?xml version="1.0" encoding="utf-8"?>
<ds:datastoreItem xmlns:ds="http://schemas.openxmlformats.org/officeDocument/2006/customXml" ds:itemID="{CDEBB2D5-65F3-4945-8433-C9DF65135E74}">
  <ds:schemaRefs>
    <ds:schemaRef ds:uri="http://schemas.microsoft.com/sharepoint/events"/>
  </ds:schemaRefs>
</ds:datastoreItem>
</file>

<file path=customXml/itemProps5.xml><?xml version="1.0" encoding="utf-8"?>
<ds:datastoreItem xmlns:ds="http://schemas.openxmlformats.org/officeDocument/2006/customXml" ds:itemID="{03EB3FD2-9859-4D1E-9E18-DDC890E5AFE0}"/>
</file>

<file path=docProps/app.xml><?xml version="1.0" encoding="utf-8"?>
<Properties xmlns="http://schemas.openxmlformats.org/officeDocument/2006/extended-properties" xmlns:vt="http://schemas.openxmlformats.org/officeDocument/2006/docPropsVTypes">
  <Template>PGE word swz test.dotx</Template>
  <TotalTime>123</TotalTime>
  <Pages>3</Pages>
  <Words>1217</Words>
  <Characters>7302</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29</cp:revision>
  <cp:lastPrinted>2024-07-15T11:21:00Z</cp:lastPrinted>
  <dcterms:created xsi:type="dcterms:W3CDTF">2025-01-15T13:15:00Z</dcterms:created>
  <dcterms:modified xsi:type="dcterms:W3CDTF">2026-04-21T10:12:00Z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368d6cd1-f458-42cc-8df9-4bc8beb30127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2026-04-21T10:04:35Z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239c1556-5260-4b48-bbc4-4da88eff3d39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